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731E" w14:textId="20B18594" w:rsidR="00696E92" w:rsidRPr="00BA2B80" w:rsidRDefault="00696E92" w:rsidP="00696E92">
      <w:pPr>
        <w:pStyle w:val="PAParaText"/>
        <w:spacing w:before="120"/>
        <w:jc w:val="center"/>
        <w:rPr>
          <w:rFonts w:ascii="Arial Narrow" w:hAnsi="Arial Narrow"/>
          <w:b/>
          <w:bCs/>
          <w:sz w:val="24"/>
          <w:szCs w:val="24"/>
          <w:lang w:val="es-PR"/>
        </w:rPr>
      </w:pPr>
      <w:r w:rsidRPr="00BA2B80">
        <w:rPr>
          <w:rFonts w:ascii="Arial Narrow" w:hAnsi="Arial Narrow"/>
          <w:b/>
          <w:bCs/>
          <w:sz w:val="24"/>
          <w:szCs w:val="24"/>
          <w:lang w:val="es-PR"/>
        </w:rPr>
        <w:t>INFORME DE REVISIÓN DEL CONTA</w:t>
      </w:r>
      <w:r w:rsidR="00BA2B80">
        <w:rPr>
          <w:rFonts w:ascii="Arial Narrow" w:hAnsi="Arial Narrow"/>
          <w:b/>
          <w:bCs/>
          <w:sz w:val="24"/>
          <w:szCs w:val="24"/>
          <w:lang w:val="es-PR"/>
        </w:rPr>
        <w:t>DOR</w:t>
      </w:r>
      <w:r w:rsidRPr="00BA2B80">
        <w:rPr>
          <w:rFonts w:ascii="Arial Narrow" w:hAnsi="Arial Narrow"/>
          <w:b/>
          <w:bCs/>
          <w:sz w:val="24"/>
          <w:szCs w:val="24"/>
          <w:lang w:val="es-PR"/>
        </w:rPr>
        <w:t xml:space="preserve"> INDEPENDIENTE</w:t>
      </w:r>
      <w:r w:rsidR="00BA2B80">
        <w:rPr>
          <w:rFonts w:ascii="Arial Narrow" w:hAnsi="Arial Narrow"/>
          <w:b/>
          <w:bCs/>
          <w:sz w:val="24"/>
          <w:szCs w:val="24"/>
          <w:lang w:val="es-PR"/>
        </w:rPr>
        <w:t>-VERSION EN ESPAÑOL</w:t>
      </w:r>
    </w:p>
    <w:p w14:paraId="05783980" w14:textId="77777777" w:rsidR="00696E92" w:rsidRPr="00BA2B80" w:rsidRDefault="00696E92" w:rsidP="00696E92">
      <w:pPr>
        <w:pStyle w:val="PAParaText"/>
        <w:spacing w:before="120"/>
        <w:jc w:val="left"/>
        <w:rPr>
          <w:rFonts w:ascii="Arial Narrow" w:hAnsi="Arial Narrow"/>
          <w:sz w:val="24"/>
          <w:szCs w:val="24"/>
          <w:lang w:val="es-PR"/>
        </w:rPr>
      </w:pPr>
    </w:p>
    <w:p w14:paraId="12540272" w14:textId="3A3D52E7" w:rsidR="00696E92" w:rsidRPr="00BA2B80" w:rsidRDefault="00696E92" w:rsidP="00696E92">
      <w:pPr>
        <w:pStyle w:val="PAParaText"/>
        <w:spacing w:before="120"/>
        <w:jc w:val="left"/>
        <w:rPr>
          <w:rFonts w:ascii="Arial Narrow" w:hAnsi="Arial Narrow"/>
          <w:sz w:val="24"/>
          <w:szCs w:val="24"/>
          <w:lang w:val="es-PR"/>
        </w:rPr>
      </w:pPr>
      <w:r w:rsidRPr="00BA2B80">
        <w:rPr>
          <w:rFonts w:ascii="Arial Narrow" w:hAnsi="Arial Narrow"/>
          <w:sz w:val="24"/>
          <w:szCs w:val="24"/>
          <w:lang w:val="es-PR"/>
        </w:rPr>
        <w:t xml:space="preserve">A la </w:t>
      </w:r>
      <w:r w:rsidR="00BA2B80">
        <w:rPr>
          <w:rFonts w:ascii="Arial Narrow" w:hAnsi="Arial Narrow"/>
          <w:sz w:val="24"/>
          <w:szCs w:val="24"/>
          <w:lang w:val="es-PR"/>
        </w:rPr>
        <w:t>Junta de Directores y Gerencia de</w:t>
      </w:r>
      <w:r w:rsidRPr="00BA2B80">
        <w:rPr>
          <w:rFonts w:ascii="Arial Narrow" w:hAnsi="Arial Narrow"/>
          <w:sz w:val="24"/>
          <w:szCs w:val="24"/>
          <w:lang w:val="es-PR"/>
        </w:rPr>
        <w:br/>
      </w:r>
      <w:r w:rsidRPr="00696E92">
        <w:rPr>
          <w:rFonts w:ascii="Arial Narrow" w:hAnsi="Arial Narrow"/>
          <w:sz w:val="24"/>
          <w:szCs w:val="24"/>
        </w:rPr>
        <w:fldChar w:fldCharType="begin"/>
      </w:r>
      <w:r w:rsidRPr="00BA2B80">
        <w:rPr>
          <w:rFonts w:ascii="Arial Narrow" w:hAnsi="Arial Narrow"/>
          <w:sz w:val="24"/>
          <w:szCs w:val="24"/>
          <w:lang w:val="es-PR"/>
        </w:rPr>
        <w:instrText xml:space="preserve"> MACROBUTTON NoMacro [Name of Company] </w:instrText>
      </w:r>
      <w:r w:rsidRPr="00696E92">
        <w:rPr>
          <w:rFonts w:ascii="Arial Narrow" w:hAnsi="Arial Narrow"/>
          <w:sz w:val="24"/>
          <w:szCs w:val="24"/>
        </w:rPr>
        <w:fldChar w:fldCharType="end"/>
      </w:r>
      <w:r w:rsidRPr="00BA2B80">
        <w:rPr>
          <w:rFonts w:ascii="Arial Narrow" w:hAnsi="Arial Narrow"/>
          <w:sz w:val="24"/>
          <w:szCs w:val="24"/>
          <w:lang w:val="es-PR"/>
        </w:rPr>
        <w:br/>
      </w:r>
      <w:r w:rsidRPr="00696E92">
        <w:rPr>
          <w:rFonts w:ascii="Arial Narrow" w:hAnsi="Arial Narrow"/>
          <w:sz w:val="24"/>
          <w:szCs w:val="24"/>
        </w:rPr>
        <w:fldChar w:fldCharType="begin"/>
      </w:r>
      <w:r w:rsidRPr="00BA2B80">
        <w:rPr>
          <w:rFonts w:ascii="Arial Narrow" w:hAnsi="Arial Narrow"/>
          <w:sz w:val="24"/>
          <w:szCs w:val="24"/>
          <w:lang w:val="es-PR"/>
        </w:rPr>
        <w:instrText xml:space="preserve"> MACROBUTTON NoMacro [City, State] </w:instrText>
      </w:r>
      <w:r w:rsidRPr="00696E92">
        <w:rPr>
          <w:rFonts w:ascii="Arial Narrow" w:hAnsi="Arial Narrow"/>
          <w:sz w:val="24"/>
          <w:szCs w:val="24"/>
        </w:rPr>
        <w:fldChar w:fldCharType="end"/>
      </w:r>
    </w:p>
    <w:p w14:paraId="3BEE79E6" w14:textId="1CA77889" w:rsidR="00696E92" w:rsidRPr="00BA2B80" w:rsidRDefault="00696E92" w:rsidP="00696E92">
      <w:pPr>
        <w:pStyle w:val="PAParaText"/>
        <w:spacing w:before="120"/>
        <w:rPr>
          <w:rFonts w:ascii="Arial Narrow" w:hAnsi="Arial Narrow"/>
          <w:sz w:val="24"/>
          <w:szCs w:val="24"/>
          <w:lang w:val="es-PR"/>
        </w:rPr>
      </w:pPr>
      <w:r w:rsidRPr="00BA2B80">
        <w:rPr>
          <w:rFonts w:ascii="Arial Narrow" w:hAnsi="Arial Narrow"/>
          <w:sz w:val="24"/>
          <w:szCs w:val="24"/>
          <w:lang w:val="es-PR"/>
        </w:rPr>
        <w:t xml:space="preserve">Yo (Nosotros) hemos revisado los estados financieros adjuntos de </w:t>
      </w:r>
      <w:r w:rsidR="00BA2B80">
        <w:rPr>
          <w:rFonts w:ascii="Arial Narrow" w:hAnsi="Arial Narrow"/>
          <w:sz w:val="24"/>
          <w:szCs w:val="24"/>
          <w:lang w:val="es-PR"/>
        </w:rPr>
        <w:t>(</w:t>
      </w:r>
      <w:r w:rsidR="00BA2B80" w:rsidRPr="00BA2B80">
        <w:rPr>
          <w:rFonts w:ascii="Arial Narrow" w:hAnsi="Arial Narrow"/>
          <w:sz w:val="24"/>
          <w:szCs w:val="24"/>
          <w:lang w:val="es-PR"/>
        </w:rPr>
        <w:t>No</w:t>
      </w:r>
      <w:r w:rsidR="00BA2B80">
        <w:rPr>
          <w:rFonts w:ascii="Arial Narrow" w:hAnsi="Arial Narrow"/>
          <w:sz w:val="24"/>
          <w:szCs w:val="24"/>
          <w:lang w:val="es-PR"/>
        </w:rPr>
        <w:t>mbre de la empresa)</w:t>
      </w:r>
      <w:r w:rsidRPr="00BA2B80">
        <w:rPr>
          <w:rFonts w:ascii="Arial Narrow" w:hAnsi="Arial Narrow"/>
          <w:sz w:val="24"/>
          <w:szCs w:val="24"/>
          <w:lang w:val="es-PR"/>
        </w:rPr>
        <w:t xml:space="preserve"> que constituyen el </w:t>
      </w:r>
      <w:r w:rsidR="00BA2B80">
        <w:rPr>
          <w:rFonts w:ascii="Arial Narrow" w:hAnsi="Arial Narrow"/>
          <w:sz w:val="24"/>
          <w:szCs w:val="24"/>
          <w:lang w:val="es-PR"/>
        </w:rPr>
        <w:t xml:space="preserve">estado de situación </w:t>
      </w:r>
      <w:r w:rsidRPr="00BA2B80">
        <w:rPr>
          <w:rFonts w:ascii="Arial Narrow" w:hAnsi="Arial Narrow"/>
          <w:sz w:val="24"/>
          <w:szCs w:val="24"/>
          <w:lang w:val="es-PR"/>
        </w:rPr>
        <w:t xml:space="preserve">a fecha </w:t>
      </w:r>
      <w:r w:rsidR="00BA2B80">
        <w:rPr>
          <w:rFonts w:ascii="Arial Narrow" w:hAnsi="Arial Narrow"/>
          <w:sz w:val="24"/>
          <w:szCs w:val="24"/>
          <w:lang w:val="es-PR"/>
        </w:rPr>
        <w:t>(</w:t>
      </w:r>
      <w:r w:rsidR="00BA2B80" w:rsidRPr="00BA2B80">
        <w:rPr>
          <w:rFonts w:ascii="Arial Narrow" w:hAnsi="Arial Narrow"/>
          <w:sz w:val="24"/>
          <w:szCs w:val="24"/>
          <w:lang w:val="es-PR"/>
        </w:rPr>
        <w:t>Fe</w:t>
      </w:r>
      <w:r w:rsidR="00BA2B80">
        <w:rPr>
          <w:rFonts w:ascii="Arial Narrow" w:hAnsi="Arial Narrow"/>
          <w:sz w:val="24"/>
          <w:szCs w:val="24"/>
          <w:lang w:val="es-PR"/>
        </w:rPr>
        <w:t>cha</w:t>
      </w:r>
      <w:r w:rsidRPr="00BA2B80">
        <w:rPr>
          <w:rFonts w:ascii="Arial Narrow" w:hAnsi="Arial Narrow"/>
          <w:sz w:val="24"/>
          <w:szCs w:val="24"/>
          <w:lang w:val="es-PR"/>
        </w:rPr>
        <w:t>,</w:t>
      </w:r>
      <w:r w:rsidR="00BA2B80">
        <w:rPr>
          <w:rFonts w:ascii="Arial Narrow" w:hAnsi="Arial Narrow"/>
          <w:sz w:val="24"/>
          <w:szCs w:val="24"/>
          <w:lang w:val="es-PR"/>
        </w:rPr>
        <w:t>)</w:t>
      </w:r>
      <w:r w:rsidRPr="00BA2B80">
        <w:rPr>
          <w:rFonts w:ascii="Arial Narrow" w:hAnsi="Arial Narrow"/>
          <w:sz w:val="24"/>
          <w:szCs w:val="24"/>
          <w:lang w:val="es-PR"/>
        </w:rPr>
        <w:t xml:space="preserve"> y los estados relacionados de </w:t>
      </w:r>
      <w:r w:rsidR="00BA2B80">
        <w:rPr>
          <w:rFonts w:ascii="Arial Narrow" w:hAnsi="Arial Narrow"/>
          <w:sz w:val="24"/>
          <w:szCs w:val="24"/>
          <w:lang w:val="es-PR"/>
        </w:rPr>
        <w:t>ingresos y ganancias retenidas</w:t>
      </w:r>
      <w:r w:rsidRPr="00BA2B80">
        <w:rPr>
          <w:rFonts w:ascii="Arial Narrow" w:hAnsi="Arial Narrow"/>
          <w:sz w:val="24"/>
          <w:szCs w:val="24"/>
          <w:lang w:val="es-PR"/>
        </w:rPr>
        <w:t xml:space="preserve">, y flujos de </w:t>
      </w:r>
      <w:r w:rsidR="00BA2B80">
        <w:rPr>
          <w:rFonts w:ascii="Arial Narrow" w:hAnsi="Arial Narrow"/>
          <w:sz w:val="24"/>
          <w:szCs w:val="24"/>
          <w:lang w:val="es-PR"/>
        </w:rPr>
        <w:t>efectivo</w:t>
      </w:r>
      <w:r w:rsidRPr="00BA2B80">
        <w:rPr>
          <w:rFonts w:ascii="Arial Narrow" w:hAnsi="Arial Narrow"/>
          <w:sz w:val="24"/>
          <w:szCs w:val="24"/>
          <w:lang w:val="es-PR"/>
        </w:rPr>
        <w:t xml:space="preserve"> para el año </w:t>
      </w:r>
      <w:r w:rsidR="00BA2B80">
        <w:rPr>
          <w:rFonts w:ascii="Arial Narrow" w:hAnsi="Arial Narrow"/>
          <w:sz w:val="24"/>
          <w:szCs w:val="24"/>
          <w:lang w:val="es-PR"/>
        </w:rPr>
        <w:t>(periodo) así</w:t>
      </w:r>
      <w:r w:rsidRPr="00BA2B80">
        <w:rPr>
          <w:rFonts w:ascii="Arial Narrow" w:hAnsi="Arial Narrow"/>
          <w:sz w:val="24"/>
          <w:szCs w:val="24"/>
          <w:lang w:val="es-PR"/>
        </w:rPr>
        <w:t>,</w:t>
      </w:r>
      <w:r w:rsidR="00BA2B80">
        <w:rPr>
          <w:rFonts w:ascii="Arial Narrow" w:hAnsi="Arial Narrow"/>
          <w:sz w:val="24"/>
          <w:szCs w:val="24"/>
          <w:lang w:val="es-PR"/>
        </w:rPr>
        <w:t xml:space="preserve"> terminado</w:t>
      </w:r>
      <w:r w:rsidRPr="00BA2B80">
        <w:rPr>
          <w:rFonts w:ascii="Arial Narrow" w:hAnsi="Arial Narrow"/>
          <w:sz w:val="24"/>
          <w:szCs w:val="24"/>
          <w:lang w:val="es-PR"/>
        </w:rPr>
        <w:t xml:space="preserve"> y las notas correspondientes a los estados financieros. Una revisión incluye principalmente la aplicación de procedimientos analíticos a los datos financieros de la y la realización de </w:t>
      </w:r>
      <w:r w:rsidR="00BA2B80">
        <w:rPr>
          <w:rFonts w:ascii="Arial Narrow" w:hAnsi="Arial Narrow"/>
          <w:sz w:val="24"/>
          <w:szCs w:val="24"/>
          <w:lang w:val="es-PR"/>
        </w:rPr>
        <w:t>preguntas e indagaciones</w:t>
      </w:r>
      <w:r w:rsidRPr="00BA2B80">
        <w:rPr>
          <w:rFonts w:ascii="Arial Narrow" w:hAnsi="Arial Narrow"/>
          <w:sz w:val="24"/>
          <w:szCs w:val="24"/>
          <w:lang w:val="es-PR"/>
        </w:rPr>
        <w:t xml:space="preserve"> a la </w:t>
      </w:r>
      <w:r w:rsidR="00BA2B80">
        <w:rPr>
          <w:rFonts w:ascii="Arial Narrow" w:hAnsi="Arial Narrow"/>
          <w:sz w:val="24"/>
          <w:szCs w:val="24"/>
          <w:lang w:val="es-PR"/>
        </w:rPr>
        <w:t>gerencia</w:t>
      </w:r>
      <w:r w:rsidRPr="00BA2B80">
        <w:rPr>
          <w:rFonts w:ascii="Arial Narrow" w:hAnsi="Arial Narrow"/>
          <w:sz w:val="24"/>
          <w:szCs w:val="24"/>
          <w:lang w:val="es-PR"/>
        </w:rPr>
        <w:t xml:space="preserve"> de la empresa. Una revisión tiene un alcance sustancialmente menor que una auditoría, cuyo objetivo es la expresión de una opinión sobre los estados financieros en su conjunto. Por lo tanto, yo (nosotros) no expresamos tal opinión.</w:t>
      </w:r>
    </w:p>
    <w:p w14:paraId="46C74605" w14:textId="3D093663" w:rsidR="00696E92" w:rsidRPr="00BA2B80" w:rsidRDefault="00696E92" w:rsidP="00696E92">
      <w:pPr>
        <w:pStyle w:val="PAParaText"/>
        <w:spacing w:before="120"/>
        <w:jc w:val="left"/>
        <w:rPr>
          <w:rFonts w:ascii="Arial Narrow" w:hAnsi="Arial Narrow"/>
          <w:b/>
          <w:sz w:val="24"/>
          <w:szCs w:val="24"/>
          <w:lang w:val="es-PR"/>
        </w:rPr>
      </w:pPr>
      <w:r w:rsidRPr="00BA2B80">
        <w:rPr>
          <w:rFonts w:ascii="Arial Narrow" w:hAnsi="Arial Narrow"/>
          <w:b/>
          <w:sz w:val="24"/>
          <w:szCs w:val="24"/>
          <w:lang w:val="es-PR"/>
        </w:rPr>
        <w:t xml:space="preserve">Responsabilidad de la </w:t>
      </w:r>
      <w:r w:rsidR="00BA2B80">
        <w:rPr>
          <w:rFonts w:ascii="Arial Narrow" w:hAnsi="Arial Narrow"/>
          <w:b/>
          <w:sz w:val="24"/>
          <w:szCs w:val="24"/>
          <w:lang w:val="es-PR"/>
        </w:rPr>
        <w:t>Gerencia</w:t>
      </w:r>
      <w:r w:rsidRPr="00BA2B80">
        <w:rPr>
          <w:rFonts w:ascii="Arial Narrow" w:hAnsi="Arial Narrow"/>
          <w:b/>
          <w:sz w:val="24"/>
          <w:szCs w:val="24"/>
          <w:lang w:val="es-PR"/>
        </w:rPr>
        <w:t xml:space="preserve"> sobre los </w:t>
      </w:r>
      <w:r w:rsidR="00BA2B80">
        <w:rPr>
          <w:rFonts w:ascii="Arial Narrow" w:hAnsi="Arial Narrow"/>
          <w:b/>
          <w:sz w:val="24"/>
          <w:szCs w:val="24"/>
          <w:lang w:val="es-PR"/>
        </w:rPr>
        <w:t>E</w:t>
      </w:r>
      <w:r w:rsidRPr="00BA2B80">
        <w:rPr>
          <w:rFonts w:ascii="Arial Narrow" w:hAnsi="Arial Narrow"/>
          <w:b/>
          <w:sz w:val="24"/>
          <w:szCs w:val="24"/>
          <w:lang w:val="es-PR"/>
        </w:rPr>
        <w:t xml:space="preserve">stados </w:t>
      </w:r>
      <w:r w:rsidR="00BA2B80">
        <w:rPr>
          <w:rFonts w:ascii="Arial Narrow" w:hAnsi="Arial Narrow"/>
          <w:b/>
          <w:sz w:val="24"/>
          <w:szCs w:val="24"/>
          <w:lang w:val="es-PR"/>
        </w:rPr>
        <w:t>F</w:t>
      </w:r>
      <w:r w:rsidRPr="00BA2B80">
        <w:rPr>
          <w:rFonts w:ascii="Arial Narrow" w:hAnsi="Arial Narrow"/>
          <w:b/>
          <w:sz w:val="24"/>
          <w:szCs w:val="24"/>
          <w:lang w:val="es-PR"/>
        </w:rPr>
        <w:t>inancieros</w:t>
      </w:r>
    </w:p>
    <w:p w14:paraId="65D60302" w14:textId="77777777" w:rsidR="00696E92" w:rsidRPr="00BA2B80" w:rsidRDefault="00696E92" w:rsidP="00696E92">
      <w:pPr>
        <w:pStyle w:val="PAParaText"/>
        <w:spacing w:before="120"/>
        <w:rPr>
          <w:rFonts w:ascii="Arial Narrow" w:hAnsi="Arial Narrow"/>
          <w:sz w:val="24"/>
          <w:szCs w:val="24"/>
          <w:lang w:val="es-PR"/>
        </w:rPr>
      </w:pPr>
      <w:r w:rsidRPr="00BA2B80">
        <w:rPr>
          <w:rFonts w:ascii="Arial Narrow" w:hAnsi="Arial Narrow"/>
          <w:sz w:val="24"/>
          <w:szCs w:val="24"/>
          <w:lang w:val="es-PR"/>
        </w:rPr>
        <w:t>La dirección es responsable de la preparación y presentación justa de estos estados financieros de acuerdo con los principios contables generalmente aceptados en los Estados Unidos de América; Esto incluye el diseño, implementación y mantenimiento del control interno relevante para la preparación y presentación justa de estados financieros que estén libres de declaraciones erróneas materiales, ya sea por fraude o error.</w:t>
      </w:r>
    </w:p>
    <w:p w14:paraId="5E3E51B8" w14:textId="6E2FE7BE" w:rsidR="00696E92" w:rsidRPr="00BA2B80" w:rsidRDefault="00696E92" w:rsidP="00696E92">
      <w:pPr>
        <w:pStyle w:val="PAParaText"/>
        <w:spacing w:before="120"/>
        <w:jc w:val="left"/>
        <w:rPr>
          <w:rFonts w:ascii="Arial Narrow" w:hAnsi="Arial Narrow"/>
          <w:b/>
          <w:sz w:val="24"/>
          <w:szCs w:val="24"/>
          <w:lang w:val="es-PR"/>
        </w:rPr>
      </w:pPr>
      <w:r w:rsidRPr="00BA2B80">
        <w:rPr>
          <w:rFonts w:ascii="Arial Narrow" w:hAnsi="Arial Narrow"/>
          <w:b/>
          <w:sz w:val="24"/>
          <w:szCs w:val="24"/>
          <w:lang w:val="es-PR"/>
        </w:rPr>
        <w:t>Responsabilidad del Conta</w:t>
      </w:r>
      <w:r w:rsidR="00BA2B80">
        <w:rPr>
          <w:rFonts w:ascii="Arial Narrow" w:hAnsi="Arial Narrow"/>
          <w:b/>
          <w:sz w:val="24"/>
          <w:szCs w:val="24"/>
          <w:lang w:val="es-PR"/>
        </w:rPr>
        <w:t>dor</w:t>
      </w:r>
    </w:p>
    <w:p w14:paraId="17D1F290" w14:textId="654167CB" w:rsidR="00696E92" w:rsidRPr="00BA2B80" w:rsidRDefault="00696E92" w:rsidP="00696E92">
      <w:pPr>
        <w:pStyle w:val="PAParaText"/>
        <w:spacing w:before="120"/>
        <w:rPr>
          <w:rFonts w:ascii="Arial Narrow" w:hAnsi="Arial Narrow"/>
          <w:sz w:val="24"/>
          <w:szCs w:val="24"/>
          <w:lang w:val="es-PR"/>
        </w:rPr>
      </w:pPr>
      <w:r w:rsidRPr="00BA2B80">
        <w:rPr>
          <w:rFonts w:ascii="Arial Narrow" w:hAnsi="Arial Narrow"/>
          <w:sz w:val="24"/>
          <w:szCs w:val="24"/>
          <w:lang w:val="es-PR"/>
        </w:rPr>
        <w:t xml:space="preserve">Mi responsabilidad es llevar a cabo el trabajo de revisión conforme a las Normas para Servicios de Contabilidad y Revisión promulgadas por el Comité de Servicios de Contabilidad y Revisión del AICPA. Esas normas </w:t>
      </w:r>
      <w:r w:rsidR="00BA2B80">
        <w:rPr>
          <w:rFonts w:ascii="Arial Narrow" w:hAnsi="Arial Narrow"/>
          <w:sz w:val="24"/>
          <w:szCs w:val="24"/>
          <w:lang w:val="es-PR"/>
        </w:rPr>
        <w:t>nos requieren</w:t>
      </w:r>
      <w:r w:rsidR="00BA2B80" w:rsidRPr="00BA2B80">
        <w:rPr>
          <w:rFonts w:ascii="Arial Narrow" w:hAnsi="Arial Narrow"/>
          <w:sz w:val="24"/>
          <w:szCs w:val="24"/>
          <w:lang w:val="es-PR"/>
        </w:rPr>
        <w:t xml:space="preserve"> realizar</w:t>
      </w:r>
      <w:r w:rsidRPr="00BA2B80">
        <w:rPr>
          <w:rFonts w:ascii="Arial Narrow" w:hAnsi="Arial Narrow"/>
          <w:sz w:val="24"/>
          <w:szCs w:val="24"/>
          <w:lang w:val="es-PR"/>
        </w:rPr>
        <w:t xml:space="preserve"> procedimientos para obtener una garantía limitada como base para informar si soy (somos) consciente de alguna modificación sustancial que deba hacerse en los estados financieros para que estén de acuerdo con los principios contables generalmente aceptados en los Estados Unidos de América. Creo </w:t>
      </w:r>
      <w:r w:rsidR="00BA2B80">
        <w:rPr>
          <w:rFonts w:ascii="Arial Narrow" w:hAnsi="Arial Narrow"/>
          <w:sz w:val="24"/>
          <w:szCs w:val="24"/>
          <w:lang w:val="es-PR"/>
        </w:rPr>
        <w:t xml:space="preserve">(creemos) </w:t>
      </w:r>
      <w:r w:rsidRPr="00BA2B80">
        <w:rPr>
          <w:rFonts w:ascii="Arial Narrow" w:hAnsi="Arial Narrow"/>
          <w:sz w:val="24"/>
          <w:szCs w:val="24"/>
          <w:lang w:val="es-PR"/>
        </w:rPr>
        <w:t>que los resultados de mis (nuestros) procedimientos proporcionan una base razonable para mi conclusión.</w:t>
      </w:r>
    </w:p>
    <w:p w14:paraId="6C53354F" w14:textId="253E3831" w:rsidR="00696E92" w:rsidRPr="00BA2B80" w:rsidRDefault="00696E92" w:rsidP="00696E92">
      <w:pPr>
        <w:pStyle w:val="PAParaText"/>
        <w:spacing w:before="120"/>
        <w:rPr>
          <w:rFonts w:ascii="Arial Narrow" w:hAnsi="Arial Narrow"/>
          <w:sz w:val="24"/>
          <w:szCs w:val="24"/>
          <w:lang w:val="es-PR"/>
        </w:rPr>
      </w:pPr>
      <w:r w:rsidRPr="00BA2B80">
        <w:rPr>
          <w:rFonts w:ascii="Arial Narrow" w:hAnsi="Arial Narrow"/>
          <w:sz w:val="24"/>
          <w:szCs w:val="24"/>
          <w:lang w:val="es-PR"/>
        </w:rPr>
        <w:t xml:space="preserve">Se me </w:t>
      </w:r>
      <w:r w:rsidR="00BA2B80">
        <w:rPr>
          <w:rFonts w:ascii="Arial Narrow" w:hAnsi="Arial Narrow"/>
          <w:sz w:val="24"/>
          <w:szCs w:val="24"/>
          <w:lang w:val="es-PR"/>
        </w:rPr>
        <w:t>requiere</w:t>
      </w:r>
      <w:r w:rsidRPr="00BA2B80">
        <w:rPr>
          <w:rFonts w:ascii="Arial Narrow" w:hAnsi="Arial Narrow"/>
          <w:sz w:val="24"/>
          <w:szCs w:val="24"/>
          <w:lang w:val="es-PR"/>
        </w:rPr>
        <w:t xml:space="preserve"> ser independiente de </w:t>
      </w:r>
      <w:r w:rsidR="00BA2B80">
        <w:rPr>
          <w:rFonts w:ascii="Arial Narrow" w:hAnsi="Arial Narrow"/>
          <w:sz w:val="24"/>
          <w:szCs w:val="24"/>
          <w:lang w:val="es-PR"/>
        </w:rPr>
        <w:t>(</w:t>
      </w:r>
      <w:r w:rsidR="00BA2B80" w:rsidRPr="00BA2B80">
        <w:rPr>
          <w:rFonts w:ascii="Arial Narrow" w:hAnsi="Arial Narrow"/>
          <w:sz w:val="24"/>
          <w:szCs w:val="24"/>
          <w:lang w:val="es-PR"/>
        </w:rPr>
        <w:t>No</w:t>
      </w:r>
      <w:r w:rsidR="00BA2B80">
        <w:rPr>
          <w:rFonts w:ascii="Arial Narrow" w:hAnsi="Arial Narrow"/>
          <w:sz w:val="24"/>
          <w:szCs w:val="24"/>
          <w:lang w:val="es-PR"/>
        </w:rPr>
        <w:t>mbre de la empresa)</w:t>
      </w:r>
      <w:r w:rsidRPr="00BA2B80">
        <w:rPr>
          <w:rFonts w:ascii="Arial Narrow" w:hAnsi="Arial Narrow"/>
          <w:sz w:val="24"/>
          <w:szCs w:val="24"/>
          <w:lang w:val="es-PR"/>
        </w:rPr>
        <w:t xml:space="preserve"> y cumplir con mis (nuestras) otras responsabilidades éticas, de acuerdo con los requisitos éticos pertinentes relacionados con mi (nuestra) revisión.</w:t>
      </w:r>
    </w:p>
    <w:p w14:paraId="4F30FDFA" w14:textId="77777777" w:rsidR="00696E92" w:rsidRPr="00BA2B80" w:rsidRDefault="00696E92" w:rsidP="00696E92">
      <w:pPr>
        <w:pStyle w:val="PAParaText"/>
        <w:spacing w:before="120"/>
        <w:jc w:val="left"/>
        <w:rPr>
          <w:rFonts w:ascii="Arial Narrow" w:hAnsi="Arial Narrow"/>
          <w:b/>
          <w:sz w:val="24"/>
          <w:szCs w:val="24"/>
          <w:lang w:val="es-PR"/>
        </w:rPr>
      </w:pPr>
      <w:r w:rsidRPr="00BA2B80">
        <w:rPr>
          <w:rFonts w:ascii="Arial Narrow" w:hAnsi="Arial Narrow"/>
          <w:b/>
          <w:sz w:val="24"/>
          <w:szCs w:val="24"/>
          <w:lang w:val="es-PR"/>
        </w:rPr>
        <w:t>Conclusión del contable</w:t>
      </w:r>
    </w:p>
    <w:p w14:paraId="258C376A" w14:textId="77777777" w:rsidR="00696E92" w:rsidRPr="00BA2B80" w:rsidRDefault="00696E92" w:rsidP="00696E92">
      <w:pPr>
        <w:pStyle w:val="PAParaText"/>
        <w:spacing w:before="120"/>
        <w:rPr>
          <w:rFonts w:ascii="Arial Narrow" w:hAnsi="Arial Narrow"/>
          <w:sz w:val="24"/>
          <w:szCs w:val="24"/>
          <w:lang w:val="es-PR"/>
        </w:rPr>
      </w:pPr>
      <w:r w:rsidRPr="00BA2B80">
        <w:rPr>
          <w:rFonts w:ascii="Arial Narrow" w:hAnsi="Arial Narrow"/>
          <w:sz w:val="24"/>
          <w:szCs w:val="24"/>
          <w:lang w:val="es-PR"/>
        </w:rPr>
        <w:t>Según mi (nuestra) revisión, no tengo (no tenemos) conocimiento de ninguna modificación material que deba hacerse en los estados financieros adjuntos para que estén de acuerdo con los principios contables generalmente aceptados en los Estados Unidos de América.</w:t>
      </w:r>
    </w:p>
    <w:tbl>
      <w:tblPr>
        <w:tblW w:w="10296" w:type="dxa"/>
        <w:tblCellMar>
          <w:left w:w="90" w:type="dxa"/>
          <w:right w:w="90" w:type="dxa"/>
        </w:tblCellMar>
        <w:tblLook w:val="0000" w:firstRow="0" w:lastRow="0" w:firstColumn="0" w:lastColumn="0" w:noHBand="0" w:noVBand="0"/>
      </w:tblPr>
      <w:tblGrid>
        <w:gridCol w:w="10296"/>
      </w:tblGrid>
      <w:tr w:rsidR="00696E92" w:rsidRPr="0074050B" w14:paraId="3D562ED9" w14:textId="77777777" w:rsidTr="003543E4">
        <w:trPr>
          <w:cantSplit/>
        </w:trPr>
        <w:tc>
          <w:tcPr>
            <w:tcW w:w="10296" w:type="dxa"/>
          </w:tcPr>
          <w:p w14:paraId="0F369DF3" w14:textId="04D07D3E" w:rsidR="00696E92" w:rsidRPr="00BA2B80" w:rsidRDefault="00696E92" w:rsidP="003543E4">
            <w:pPr>
              <w:pStyle w:val="PACellText"/>
              <w:rPr>
                <w:rFonts w:ascii="Arial Narrow" w:hAnsi="Arial Narrow"/>
                <w:sz w:val="24"/>
                <w:szCs w:val="24"/>
                <w:lang w:val="es-PR"/>
              </w:rPr>
            </w:pPr>
          </w:p>
        </w:tc>
      </w:tr>
      <w:tr w:rsidR="00696E92" w:rsidRPr="0074050B" w14:paraId="4DC9239A" w14:textId="77777777" w:rsidTr="003543E4">
        <w:trPr>
          <w:cantSplit/>
        </w:trPr>
        <w:tc>
          <w:tcPr>
            <w:tcW w:w="10296" w:type="dxa"/>
          </w:tcPr>
          <w:p w14:paraId="31A10E8C" w14:textId="77777777" w:rsidR="00696E92" w:rsidRPr="00BA2B80" w:rsidRDefault="00696E92" w:rsidP="00696E92">
            <w:pPr>
              <w:pStyle w:val="PACellText"/>
              <w:jc w:val="center"/>
              <w:rPr>
                <w:rFonts w:ascii="Arial Narrow" w:hAnsi="Arial Narrow"/>
                <w:sz w:val="24"/>
                <w:szCs w:val="24"/>
                <w:lang w:val="es-PR"/>
              </w:rPr>
            </w:pPr>
            <w:r w:rsidRPr="00BA2B80">
              <w:rPr>
                <w:rFonts w:ascii="Arial Narrow" w:hAnsi="Arial Narrow"/>
                <w:sz w:val="24"/>
                <w:szCs w:val="24"/>
                <w:lang w:val="es-PR"/>
              </w:rPr>
              <w:t xml:space="preserve">                                                                                                       </w:t>
            </w:r>
          </w:p>
          <w:p w14:paraId="1E5A992A" w14:textId="00B1E950" w:rsidR="0074050B" w:rsidRPr="0074050B" w:rsidRDefault="0074050B" w:rsidP="0074050B">
            <w:pPr>
              <w:autoSpaceDE w:val="0"/>
              <w:autoSpaceDN w:val="0"/>
              <w:adjustRightInd w:val="0"/>
              <w:rPr>
                <w:rFonts w:cs="Arial"/>
                <w:szCs w:val="20"/>
                <w:lang w:val="es-ES"/>
              </w:rPr>
            </w:pPr>
            <w:r w:rsidRPr="0074050B">
              <w:rPr>
                <w:rFonts w:cs="Arial"/>
                <w:szCs w:val="20"/>
                <w:lang w:val="es-ES"/>
              </w:rPr>
              <w:t>[</w:t>
            </w:r>
            <w:r w:rsidRPr="0074050B">
              <w:rPr>
                <w:rFonts w:cs="Arial"/>
                <w:szCs w:val="20"/>
                <w:lang w:val="es-ES"/>
              </w:rPr>
              <w:t>Firma del CPA</w:t>
            </w:r>
            <w:r w:rsidRPr="0074050B">
              <w:rPr>
                <w:rFonts w:cs="Arial"/>
                <w:szCs w:val="20"/>
                <w:lang w:val="es-ES"/>
              </w:rPr>
              <w:t>]</w:t>
            </w:r>
          </w:p>
          <w:p w14:paraId="14B2B049" w14:textId="44C738FB" w:rsidR="0074050B" w:rsidRPr="0074050B" w:rsidRDefault="0074050B" w:rsidP="0074050B">
            <w:pPr>
              <w:autoSpaceDE w:val="0"/>
              <w:autoSpaceDN w:val="0"/>
              <w:adjustRightInd w:val="0"/>
              <w:rPr>
                <w:rFonts w:cs="Arial"/>
                <w:szCs w:val="20"/>
                <w:lang w:val="es-ES"/>
              </w:rPr>
            </w:pPr>
            <w:r w:rsidRPr="0074050B">
              <w:rPr>
                <w:rFonts w:cs="Arial"/>
                <w:szCs w:val="20"/>
                <w:lang w:val="es-ES"/>
              </w:rPr>
              <w:t>[</w:t>
            </w:r>
            <w:r w:rsidRPr="0074050B">
              <w:rPr>
                <w:rFonts w:cs="Arial"/>
                <w:szCs w:val="20"/>
                <w:lang w:val="es-ES"/>
              </w:rPr>
              <w:t>Número de licencia</w:t>
            </w:r>
            <w:r w:rsidRPr="0074050B">
              <w:rPr>
                <w:rFonts w:cs="Arial"/>
                <w:szCs w:val="20"/>
                <w:lang w:val="es-ES"/>
              </w:rPr>
              <w:t xml:space="preserve"> &amp; </w:t>
            </w:r>
            <w:r>
              <w:rPr>
                <w:rFonts w:cs="Arial"/>
                <w:szCs w:val="20"/>
                <w:lang w:val="es-ES"/>
              </w:rPr>
              <w:t>fecha de expiración</w:t>
            </w:r>
            <w:r w:rsidRPr="0074050B">
              <w:rPr>
                <w:rFonts w:cs="Arial"/>
                <w:szCs w:val="20"/>
                <w:lang w:val="es-ES"/>
              </w:rPr>
              <w:t>]</w:t>
            </w:r>
          </w:p>
          <w:p w14:paraId="262193B3" w14:textId="049CD551" w:rsidR="0074050B" w:rsidRDefault="0074050B" w:rsidP="0074050B">
            <w:pPr>
              <w:autoSpaceDE w:val="0"/>
              <w:autoSpaceDN w:val="0"/>
              <w:adjustRightInd w:val="0"/>
              <w:rPr>
                <w:rFonts w:cs="Arial"/>
                <w:szCs w:val="20"/>
              </w:rPr>
            </w:pPr>
            <w:r>
              <w:rPr>
                <w:rFonts w:cs="Arial"/>
                <w:szCs w:val="20"/>
              </w:rPr>
              <w:t>[(City, State Where Auditor’s Report Is Issued)]</w:t>
            </w:r>
          </w:p>
          <w:p w14:paraId="712BEFD3" w14:textId="0DE7C1B1" w:rsidR="0074050B" w:rsidRPr="0074050B" w:rsidRDefault="0074050B" w:rsidP="0074050B">
            <w:pPr>
              <w:autoSpaceDE w:val="0"/>
              <w:autoSpaceDN w:val="0"/>
              <w:adjustRightInd w:val="0"/>
              <w:rPr>
                <w:rFonts w:cs="Arial"/>
                <w:szCs w:val="20"/>
                <w:lang w:val="es-ES"/>
              </w:rPr>
            </w:pPr>
            <w:r w:rsidRPr="0074050B">
              <w:rPr>
                <w:rFonts w:cs="Arial"/>
                <w:szCs w:val="20"/>
                <w:lang w:val="es-ES"/>
              </w:rPr>
              <w:t>[</w:t>
            </w:r>
            <w:r w:rsidRPr="0074050B">
              <w:rPr>
                <w:rFonts w:cs="Arial"/>
                <w:szCs w:val="20"/>
                <w:lang w:val="es-ES"/>
              </w:rPr>
              <w:t>Fecha del Informe</w:t>
            </w:r>
            <w:r w:rsidRPr="0074050B">
              <w:rPr>
                <w:rFonts w:cs="Arial"/>
                <w:szCs w:val="20"/>
                <w:lang w:val="es-ES"/>
              </w:rPr>
              <w:t>]</w:t>
            </w:r>
          </w:p>
          <w:p w14:paraId="3D9C5B87" w14:textId="77777777" w:rsidR="0074050B" w:rsidRPr="0074050B" w:rsidRDefault="0074050B" w:rsidP="0074050B">
            <w:pPr>
              <w:autoSpaceDE w:val="0"/>
              <w:autoSpaceDN w:val="0"/>
              <w:adjustRightInd w:val="0"/>
              <w:rPr>
                <w:rFonts w:cs="Arial"/>
                <w:szCs w:val="20"/>
                <w:lang w:val="es-ES"/>
              </w:rPr>
            </w:pPr>
          </w:p>
          <w:p w14:paraId="327016D8" w14:textId="77777777" w:rsidR="0074050B" w:rsidRPr="0074050B" w:rsidRDefault="0074050B" w:rsidP="0074050B">
            <w:pPr>
              <w:autoSpaceDE w:val="0"/>
              <w:autoSpaceDN w:val="0"/>
              <w:adjustRightInd w:val="0"/>
              <w:rPr>
                <w:rFonts w:cs="Arial"/>
                <w:b/>
                <w:bCs/>
                <w:szCs w:val="20"/>
                <w:u w:val="single"/>
                <w:lang w:val="es-ES"/>
              </w:rPr>
            </w:pPr>
            <w:r w:rsidRPr="0074050B">
              <w:rPr>
                <w:rFonts w:cs="Arial"/>
                <w:b/>
                <w:bCs/>
                <w:szCs w:val="20"/>
                <w:highlight w:val="yellow"/>
                <w:u w:val="single"/>
                <w:lang w:val="es-ES"/>
              </w:rPr>
              <w:t>CPA DIGITAL STAMP</w:t>
            </w:r>
          </w:p>
          <w:p w14:paraId="2E4FFDD2" w14:textId="2C15D27B" w:rsidR="00696E92" w:rsidRPr="0074050B" w:rsidRDefault="00696E92" w:rsidP="00696E92">
            <w:pPr>
              <w:pStyle w:val="PACellText"/>
              <w:jc w:val="center"/>
              <w:rPr>
                <w:rFonts w:ascii="Arial Narrow" w:hAnsi="Arial Narrow"/>
                <w:sz w:val="24"/>
                <w:szCs w:val="24"/>
                <w:lang w:val="es-ES"/>
              </w:rPr>
            </w:pPr>
            <w:r w:rsidRPr="00BA2B80">
              <w:rPr>
                <w:rFonts w:ascii="Arial Narrow" w:hAnsi="Arial Narrow"/>
                <w:sz w:val="24"/>
                <w:szCs w:val="24"/>
                <w:lang w:val="es-PR"/>
              </w:rPr>
              <w:t xml:space="preserve">                                                                                              </w:t>
            </w:r>
            <w:r w:rsidRPr="0074050B">
              <w:rPr>
                <w:rFonts w:ascii="Arial Narrow" w:hAnsi="Arial Narrow"/>
                <w:sz w:val="24"/>
                <w:szCs w:val="24"/>
                <w:lang w:val="es-ES"/>
              </w:rPr>
              <w:t xml:space="preserve"> </w:t>
            </w:r>
          </w:p>
        </w:tc>
      </w:tr>
      <w:tr w:rsidR="00696E92" w:rsidRPr="0074050B" w14:paraId="79BC751D" w14:textId="77777777" w:rsidTr="003543E4">
        <w:trPr>
          <w:cantSplit/>
        </w:trPr>
        <w:tc>
          <w:tcPr>
            <w:tcW w:w="10296" w:type="dxa"/>
            <w:vAlign w:val="bottom"/>
          </w:tcPr>
          <w:p w14:paraId="38679B45" w14:textId="4D6164FA" w:rsidR="00696E92" w:rsidRPr="0074050B" w:rsidRDefault="00696E92" w:rsidP="00696E92">
            <w:pPr>
              <w:pStyle w:val="PACellText"/>
              <w:jc w:val="center"/>
              <w:rPr>
                <w:rFonts w:ascii="Arial Narrow" w:hAnsi="Arial Narrow"/>
                <w:sz w:val="24"/>
                <w:szCs w:val="24"/>
                <w:lang w:val="es-ES"/>
              </w:rPr>
            </w:pPr>
          </w:p>
        </w:tc>
      </w:tr>
      <w:tr w:rsidR="00696E92" w:rsidRPr="00696E92" w14:paraId="03BFB1EE" w14:textId="77777777" w:rsidTr="003543E4">
        <w:trPr>
          <w:cantSplit/>
        </w:trPr>
        <w:tc>
          <w:tcPr>
            <w:tcW w:w="10296" w:type="dxa"/>
            <w:vAlign w:val="bottom"/>
          </w:tcPr>
          <w:p w14:paraId="4DE5CB93" w14:textId="3D0A55A9" w:rsidR="00696E92" w:rsidRPr="00696E92" w:rsidRDefault="00696E92" w:rsidP="003543E4">
            <w:pPr>
              <w:pStyle w:val="PACellText"/>
              <w:rPr>
                <w:rFonts w:ascii="Arial Narrow" w:hAnsi="Arial Narrow"/>
                <w:sz w:val="24"/>
                <w:szCs w:val="24"/>
              </w:rPr>
            </w:pPr>
          </w:p>
        </w:tc>
      </w:tr>
      <w:tr w:rsidR="00696E92" w:rsidRPr="00696E92" w14:paraId="2DC2C1C0" w14:textId="77777777" w:rsidTr="003543E4">
        <w:trPr>
          <w:cantSplit/>
        </w:trPr>
        <w:tc>
          <w:tcPr>
            <w:tcW w:w="10296" w:type="dxa"/>
          </w:tcPr>
          <w:p w14:paraId="6C199DAC" w14:textId="2C6BA02A" w:rsidR="00696E92" w:rsidRPr="00696E92" w:rsidRDefault="00696E92" w:rsidP="003543E4">
            <w:pPr>
              <w:pStyle w:val="PACellText"/>
              <w:rPr>
                <w:rFonts w:ascii="Arial Narrow" w:hAnsi="Arial Narrow"/>
                <w:sz w:val="24"/>
                <w:szCs w:val="24"/>
              </w:rPr>
            </w:pPr>
          </w:p>
        </w:tc>
      </w:tr>
      <w:tr w:rsidR="00696E92" w:rsidRPr="00696E92" w14:paraId="5C487E44" w14:textId="77777777" w:rsidTr="003543E4">
        <w:trPr>
          <w:cantSplit/>
        </w:trPr>
        <w:tc>
          <w:tcPr>
            <w:tcW w:w="10296" w:type="dxa"/>
          </w:tcPr>
          <w:p w14:paraId="238FBCBE" w14:textId="7B367AB0" w:rsidR="00696E92" w:rsidRPr="00696E92" w:rsidRDefault="00696E92" w:rsidP="003543E4">
            <w:pPr>
              <w:pStyle w:val="PACellText"/>
              <w:rPr>
                <w:rFonts w:ascii="Arial Narrow" w:hAnsi="Arial Narrow"/>
                <w:sz w:val="24"/>
                <w:szCs w:val="24"/>
              </w:rPr>
            </w:pPr>
          </w:p>
        </w:tc>
      </w:tr>
    </w:tbl>
    <w:p w14:paraId="7F95671A" w14:textId="4AF24395" w:rsidR="0086327D" w:rsidRPr="00696E92" w:rsidRDefault="0086327D">
      <w:pPr>
        <w:rPr>
          <w:rFonts w:ascii="Arial Narrow" w:hAnsi="Arial Narrow"/>
          <w:sz w:val="24"/>
        </w:rPr>
      </w:pPr>
    </w:p>
    <w:sectPr w:rsidR="0086327D" w:rsidRPr="00696E92" w:rsidSect="0034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mailMerge>
    <w:mainDocumentType w:val="formLetters"/>
    <w:dataType w:val="textFile"/>
    <w:activeRecord w:val="-1"/>
  </w:mailMerg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92"/>
    <w:rsid w:val="000C44C2"/>
    <w:rsid w:val="00160081"/>
    <w:rsid w:val="0034416E"/>
    <w:rsid w:val="004F7B6E"/>
    <w:rsid w:val="00513319"/>
    <w:rsid w:val="005C7EE3"/>
    <w:rsid w:val="00696E92"/>
    <w:rsid w:val="0074050B"/>
    <w:rsid w:val="0086327D"/>
    <w:rsid w:val="00877EC1"/>
    <w:rsid w:val="009B032E"/>
    <w:rsid w:val="00AE2AA7"/>
    <w:rsid w:val="00B16F74"/>
    <w:rsid w:val="00BA2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80CD"/>
  <w15:chartTrackingRefBased/>
  <w15:docId w15:val="{791E4A29-9F0E-4874-8617-7FF19DA1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92"/>
    <w:pPr>
      <w:spacing w:after="0" w:line="240" w:lineRule="auto"/>
    </w:pPr>
    <w:rPr>
      <w:rFonts w:ascii="Arial" w:eastAsia="SimSun" w:hAnsi="Arial" w:cs="Times New Roman"/>
      <w:kern w:val="0"/>
      <w:sz w:val="20"/>
      <w:lang w:eastAsia="zh-CN"/>
      <w14:ligatures w14:val="none"/>
    </w:rPr>
  </w:style>
  <w:style w:type="paragraph" w:styleId="Heading1">
    <w:name w:val="heading 1"/>
    <w:basedOn w:val="Normal"/>
    <w:next w:val="Normal"/>
    <w:link w:val="Heading1Char"/>
    <w:uiPriority w:val="9"/>
    <w:qFormat/>
    <w:rsid w:val="00696E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96E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96E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96E9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696E9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696E92"/>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696E92"/>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696E92"/>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696E92"/>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E92"/>
    <w:rPr>
      <w:rFonts w:eastAsiaTheme="majorEastAsia" w:cstheme="majorBidi"/>
      <w:color w:val="272727" w:themeColor="text1" w:themeTint="D8"/>
    </w:rPr>
  </w:style>
  <w:style w:type="paragraph" w:styleId="Title">
    <w:name w:val="Title"/>
    <w:basedOn w:val="Normal"/>
    <w:next w:val="Normal"/>
    <w:link w:val="TitleChar"/>
    <w:uiPriority w:val="10"/>
    <w:qFormat/>
    <w:rsid w:val="00696E9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9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E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9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E92"/>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96E92"/>
    <w:rPr>
      <w:i/>
      <w:iCs/>
      <w:color w:val="404040" w:themeColor="text1" w:themeTint="BF"/>
    </w:rPr>
  </w:style>
  <w:style w:type="paragraph" w:styleId="ListParagraph">
    <w:name w:val="List Paragraph"/>
    <w:basedOn w:val="Normal"/>
    <w:uiPriority w:val="34"/>
    <w:qFormat/>
    <w:rsid w:val="00696E92"/>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696E92"/>
    <w:rPr>
      <w:i/>
      <w:iCs/>
      <w:color w:val="0F4761" w:themeColor="accent1" w:themeShade="BF"/>
    </w:rPr>
  </w:style>
  <w:style w:type="paragraph" w:styleId="IntenseQuote">
    <w:name w:val="Intense Quote"/>
    <w:basedOn w:val="Normal"/>
    <w:next w:val="Normal"/>
    <w:link w:val="IntenseQuoteChar"/>
    <w:uiPriority w:val="30"/>
    <w:qFormat/>
    <w:rsid w:val="00696E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696E92"/>
    <w:rPr>
      <w:i/>
      <w:iCs/>
      <w:color w:val="0F4761" w:themeColor="accent1" w:themeShade="BF"/>
    </w:rPr>
  </w:style>
  <w:style w:type="character" w:styleId="IntenseReference">
    <w:name w:val="Intense Reference"/>
    <w:basedOn w:val="DefaultParagraphFont"/>
    <w:uiPriority w:val="32"/>
    <w:qFormat/>
    <w:rsid w:val="00696E92"/>
    <w:rPr>
      <w:b/>
      <w:bCs/>
      <w:smallCaps/>
      <w:color w:val="0F4761" w:themeColor="accent1" w:themeShade="BF"/>
      <w:spacing w:val="5"/>
    </w:rPr>
  </w:style>
  <w:style w:type="paragraph" w:customStyle="1" w:styleId="PAParaText">
    <w:name w:val="PA_ParaText"/>
    <w:basedOn w:val="Normal"/>
    <w:rsid w:val="00696E92"/>
    <w:pPr>
      <w:spacing w:after="120"/>
      <w:jc w:val="both"/>
    </w:pPr>
    <w:rPr>
      <w:szCs w:val="20"/>
    </w:rPr>
  </w:style>
  <w:style w:type="paragraph" w:customStyle="1" w:styleId="PACellText">
    <w:name w:val="PA_CellText"/>
    <w:basedOn w:val="PAParaText"/>
    <w:rsid w:val="00696E92"/>
    <w:pPr>
      <w:spacing w:after="0"/>
      <w:jc w:val="left"/>
    </w:pPr>
  </w:style>
  <w:style w:type="character" w:styleId="PlaceholderText">
    <w:name w:val="Placeholder Text"/>
    <w:basedOn w:val="DefaultParagraphFont"/>
    <w:uiPriority w:val="99"/>
    <w:semiHidden/>
    <w:rsid w:val="00BA2B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2486</Characters>
  <Application>Microsoft Office Word</Application>
  <DocSecurity>0</DocSecurity>
  <Lines>51</Lines>
  <Paragraphs>22</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 MORALES</dc:creator>
  <cp:keywords/>
  <dc:description/>
  <cp:lastModifiedBy>Maria Laboy</cp:lastModifiedBy>
  <cp:revision>2</cp:revision>
  <dcterms:created xsi:type="dcterms:W3CDTF">2026-02-28T16:27:00Z</dcterms:created>
  <dcterms:modified xsi:type="dcterms:W3CDTF">2026-02-28T16:27:00Z</dcterms:modified>
</cp:coreProperties>
</file>